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B7" w:rsidRPr="00794F03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14"/>
          <w:szCs w:val="14"/>
          <w:lang w:val="es-BO"/>
        </w:rPr>
      </w:pPr>
      <w:bookmarkStart w:id="0" w:name="_GoBack"/>
      <w:bookmarkEnd w:id="0"/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Señores:</w:t>
      </w:r>
    </w:p>
    <w:p w:rsidR="00A126B7" w:rsidRPr="00E224C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b/>
          <w:sz w:val="40"/>
          <w:szCs w:val="14"/>
          <w:lang w:val="es-BO"/>
        </w:rPr>
      </w:pPr>
      <w:r w:rsidRPr="00E224C7">
        <w:rPr>
          <w:rFonts w:ascii="Garamond" w:eastAsia="Garamond" w:hAnsi="Garamond" w:cs="Garamond"/>
          <w:b/>
          <w:sz w:val="40"/>
          <w:szCs w:val="14"/>
          <w:lang w:val="es-BO"/>
        </w:rPr>
        <w:t>TRIBUNAL ELECTORAL DEPARTAMENTAL DE COCHABAMBA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Av. Simón López N° 0325  (Cochabamba - Bolivia)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 xml:space="preserve">Referencia: Convocatoria Pública Externa </w:t>
      </w:r>
      <w:r w:rsidR="00A31A29" w:rsidRPr="00A31A29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TED-CBBA-</w:t>
      </w:r>
      <w:r w:rsidR="008237A4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ADM Nº 004</w:t>
      </w:r>
      <w:r w:rsidR="00A31A29" w:rsidRPr="00A31A29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/2021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 xml:space="preserve">REF: </w:t>
      </w:r>
      <w:r w:rsidR="008237A4">
        <w:rPr>
          <w:rFonts w:ascii="Garamond" w:eastAsia="Garamond" w:hAnsi="Garamond" w:cs="Garamond"/>
          <w:b/>
          <w:sz w:val="40"/>
          <w:szCs w:val="14"/>
          <w:lang w:val="es-BO"/>
        </w:rPr>
        <w:t>ITEM 1 – PERSONAL MALETA ELECTORAL</w:t>
      </w:r>
    </w:p>
    <w:p w:rsidR="00A126B7" w:rsidRDefault="00A31A29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>
        <w:rPr>
          <w:rFonts w:ascii="Garamond" w:eastAsia="Garamond" w:hAnsi="Garamond" w:cs="Garamond"/>
          <w:sz w:val="40"/>
          <w:szCs w:val="14"/>
          <w:lang w:val="es-BO"/>
        </w:rPr>
        <w:t>POSTULANTE</w:t>
      </w:r>
      <w:r w:rsidR="00A126B7" w:rsidRPr="00A126B7">
        <w:rPr>
          <w:rFonts w:ascii="Garamond" w:eastAsia="Garamond" w:hAnsi="Garamond" w:cs="Garamond"/>
          <w:sz w:val="40"/>
          <w:szCs w:val="14"/>
          <w:lang w:val="es-BO"/>
        </w:rPr>
        <w:t>:</w:t>
      </w:r>
      <w:r w:rsidR="00E224C7">
        <w:rPr>
          <w:rFonts w:ascii="Garamond" w:eastAsia="Garamond" w:hAnsi="Garamond" w:cs="Garamond"/>
          <w:sz w:val="40"/>
          <w:szCs w:val="14"/>
          <w:lang w:val="es-BO"/>
        </w:rPr>
        <w:t xml:space="preserve"> </w:t>
      </w:r>
    </w:p>
    <w:p w:rsidR="003E5718" w:rsidRPr="00E224C7" w:rsidRDefault="003E5718">
      <w:pPr>
        <w:rPr>
          <w:sz w:val="52"/>
          <w:lang w:val="es-ES"/>
        </w:rPr>
      </w:pPr>
    </w:p>
    <w:sectPr w:rsidR="003E5718" w:rsidRPr="00E224C7" w:rsidSect="00E224C7">
      <w:pgSz w:w="15840" w:h="12240" w:orient="landscape"/>
      <w:pgMar w:top="1701" w:right="1381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B7"/>
    <w:rsid w:val="003E5718"/>
    <w:rsid w:val="008237A4"/>
    <w:rsid w:val="008974A4"/>
    <w:rsid w:val="00985466"/>
    <w:rsid w:val="009958F5"/>
    <w:rsid w:val="00A126B7"/>
    <w:rsid w:val="00A31A29"/>
    <w:rsid w:val="00B8615C"/>
    <w:rsid w:val="00E224C7"/>
    <w:rsid w:val="00F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5A2C6185-4B26-457F-BF1F-B8D7991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Orlando Lozano Ugarte</dc:creator>
  <cp:keywords/>
  <dc:description/>
  <cp:lastModifiedBy>Iveth Espinoza Prado</cp:lastModifiedBy>
  <cp:revision>2</cp:revision>
  <dcterms:created xsi:type="dcterms:W3CDTF">2021-02-08T21:45:00Z</dcterms:created>
  <dcterms:modified xsi:type="dcterms:W3CDTF">2021-02-08T21:45:00Z</dcterms:modified>
</cp:coreProperties>
</file>